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DEBC5" w14:textId="3051656F" w:rsidR="00451BF5" w:rsidRPr="00451BF5" w:rsidRDefault="00451BF5" w:rsidP="00451BF5">
      <w:pPr>
        <w:jc w:val="center"/>
        <w:rPr>
          <w:b/>
          <w:bCs/>
        </w:rPr>
      </w:pPr>
      <w:r w:rsidRPr="00451BF5">
        <w:rPr>
          <w:b/>
          <w:bCs/>
        </w:rPr>
        <w:t xml:space="preserve">APPLICATION FOR BUSINESS DEVELOPMENT SUPPORT COMMUNITY LED HOUSING </w:t>
      </w:r>
      <w:r w:rsidR="00B25AA4" w:rsidRPr="00451BF5">
        <w:rPr>
          <w:b/>
          <w:bCs/>
        </w:rPr>
        <w:t>GRANT (</w:t>
      </w:r>
      <w:r w:rsidRPr="00451BF5">
        <w:rPr>
          <w:b/>
          <w:bCs/>
        </w:rPr>
        <w:t>up to £10K)</w:t>
      </w:r>
    </w:p>
    <w:p w14:paraId="44955AD4" w14:textId="65FA31A2" w:rsidR="004C5B52" w:rsidRDefault="03212DC3" w:rsidP="002F1C05">
      <w:pPr>
        <w:jc w:val="center"/>
        <w:rPr>
          <w:b/>
          <w:bCs/>
        </w:rPr>
      </w:pPr>
      <w:r w:rsidRPr="6A39112C">
        <w:rPr>
          <w:b/>
          <w:bCs/>
        </w:rPr>
        <w:t xml:space="preserve">Please return signed form to </w:t>
      </w:r>
      <w:hyperlink r:id="rId9">
        <w:r w:rsidRPr="6A39112C">
          <w:rPr>
            <w:rStyle w:val="Hyperlink"/>
            <w:b/>
            <w:bCs/>
          </w:rPr>
          <w:t>affordablehousingteam@southandvale.gov.uk</w:t>
        </w:r>
      </w:hyperlink>
    </w:p>
    <w:p w14:paraId="60B03FE1" w14:textId="26A55AF7" w:rsidR="004C5B52" w:rsidRPr="004C5B52" w:rsidRDefault="7F0C48A3" w:rsidP="6A39112C">
      <w:pPr>
        <w:rPr>
          <w:rFonts w:ascii="Aptos" w:eastAsia="Aptos" w:hAnsi="Aptos" w:cs="Aptos"/>
          <w:b/>
          <w:bCs/>
          <w:i/>
          <w:iCs/>
        </w:rPr>
      </w:pPr>
      <w:r w:rsidRPr="6A39112C">
        <w:rPr>
          <w:rFonts w:ascii="Aptos" w:eastAsia="Aptos" w:hAnsi="Aptos" w:cs="Aptos"/>
          <w:b/>
          <w:bCs/>
          <w:i/>
          <w:iCs/>
        </w:rPr>
        <w:t>To help you complete your application successfully, we recommend reading the guidance notes first.</w:t>
      </w:r>
    </w:p>
    <w:p w14:paraId="31DFD298" w14:textId="77777777" w:rsidR="00451BF5" w:rsidRDefault="00451BF5" w:rsidP="00451BF5">
      <w:r>
        <w:t>Name of Community Group:</w:t>
      </w:r>
    </w:p>
    <w:p w14:paraId="3E3112AF" w14:textId="6611B815" w:rsidR="00451BF5" w:rsidRDefault="00451BF5" w:rsidP="00451BF5">
      <w:r>
        <w:t>Registered Address</w:t>
      </w:r>
      <w:r w:rsidR="00490CFB">
        <w:t>:</w:t>
      </w:r>
      <w:r>
        <w:tab/>
      </w:r>
    </w:p>
    <w:p w14:paraId="478709D5" w14:textId="15246044" w:rsidR="149FD718" w:rsidRDefault="149FD718" w:rsidP="6A39112C">
      <w:pPr>
        <w:rPr>
          <w:rFonts w:ascii="Aptos" w:eastAsia="Aptos" w:hAnsi="Aptos" w:cs="Aptos"/>
        </w:rPr>
      </w:pPr>
      <w:r w:rsidRPr="6A39112C">
        <w:rPr>
          <w:rFonts w:ascii="Aptos" w:eastAsia="Aptos" w:hAnsi="Aptos" w:cs="Aptos"/>
          <w:color w:val="000000" w:themeColor="text1"/>
        </w:rPr>
        <w:t>Direct Support Costs and Funding Requirement. Please specify the grant requirement and attach copies of any receipts/invoices/estimates received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4"/>
        <w:gridCol w:w="1968"/>
        <w:gridCol w:w="2077"/>
        <w:gridCol w:w="2077"/>
      </w:tblGrid>
      <w:tr w:rsidR="00451BF5" w14:paraId="39EA0D6A" w14:textId="77777777" w:rsidTr="0073623A">
        <w:tc>
          <w:tcPr>
            <w:tcW w:w="2894" w:type="dxa"/>
          </w:tcPr>
          <w:p w14:paraId="098EBDB2" w14:textId="500DF9E4" w:rsidR="00451BF5" w:rsidRPr="00B25AA4" w:rsidRDefault="00451BF5" w:rsidP="00451BF5">
            <w:pPr>
              <w:rPr>
                <w:b/>
                <w:bCs/>
              </w:rPr>
            </w:pPr>
            <w:r w:rsidRPr="00B25AA4">
              <w:rPr>
                <w:b/>
                <w:bCs/>
              </w:rPr>
              <w:t xml:space="preserve">Development stage </w:t>
            </w:r>
          </w:p>
        </w:tc>
        <w:tc>
          <w:tcPr>
            <w:tcW w:w="1968" w:type="dxa"/>
          </w:tcPr>
          <w:p w14:paraId="44101C65" w14:textId="42D353A4" w:rsidR="00451BF5" w:rsidRPr="00B25AA4" w:rsidRDefault="00451BF5" w:rsidP="00451BF5">
            <w:pPr>
              <w:rPr>
                <w:b/>
                <w:bCs/>
              </w:rPr>
            </w:pPr>
            <w:r w:rsidRPr="00B25AA4">
              <w:rPr>
                <w:b/>
                <w:bCs/>
              </w:rPr>
              <w:t>Total amount (£)</w:t>
            </w:r>
          </w:p>
        </w:tc>
        <w:tc>
          <w:tcPr>
            <w:tcW w:w="2077" w:type="dxa"/>
          </w:tcPr>
          <w:p w14:paraId="391E3A84" w14:textId="7DDAD6ED" w:rsidR="00451BF5" w:rsidRPr="00B25AA4" w:rsidRDefault="00451BF5" w:rsidP="00451BF5">
            <w:pPr>
              <w:rPr>
                <w:b/>
                <w:bCs/>
              </w:rPr>
            </w:pPr>
            <w:r w:rsidRPr="00B25AA4">
              <w:rPr>
                <w:b/>
                <w:bCs/>
              </w:rPr>
              <w:t>SODC grant requirement (£)</w:t>
            </w:r>
          </w:p>
        </w:tc>
        <w:tc>
          <w:tcPr>
            <w:tcW w:w="2077" w:type="dxa"/>
          </w:tcPr>
          <w:p w14:paraId="57B79C0A" w14:textId="462C1CF3" w:rsidR="00451BF5" w:rsidRPr="00B25AA4" w:rsidRDefault="00451BF5" w:rsidP="00451BF5">
            <w:pPr>
              <w:rPr>
                <w:b/>
                <w:bCs/>
              </w:rPr>
            </w:pPr>
            <w:r w:rsidRPr="00B25AA4">
              <w:rPr>
                <w:b/>
                <w:bCs/>
              </w:rPr>
              <w:t>Evidence provided (delete as appropriate)</w:t>
            </w:r>
          </w:p>
        </w:tc>
      </w:tr>
      <w:tr w:rsidR="00451BF5" w14:paraId="429D961B" w14:textId="77777777" w:rsidTr="0073623A">
        <w:tc>
          <w:tcPr>
            <w:tcW w:w="2894" w:type="dxa"/>
          </w:tcPr>
          <w:p w14:paraId="631176EB" w14:textId="00C9CDD8" w:rsidR="00451BF5" w:rsidRDefault="00451BF5" w:rsidP="00451BF5">
            <w:r w:rsidRPr="00451BF5">
              <w:t>Governance/Legal</w:t>
            </w:r>
          </w:p>
        </w:tc>
        <w:tc>
          <w:tcPr>
            <w:tcW w:w="1968" w:type="dxa"/>
          </w:tcPr>
          <w:p w14:paraId="300C064A" w14:textId="77777777" w:rsidR="00451BF5" w:rsidRDefault="00451BF5" w:rsidP="00451BF5"/>
        </w:tc>
        <w:tc>
          <w:tcPr>
            <w:tcW w:w="2077" w:type="dxa"/>
          </w:tcPr>
          <w:p w14:paraId="585A1475" w14:textId="77777777" w:rsidR="00451BF5" w:rsidRDefault="00451BF5" w:rsidP="00451BF5"/>
        </w:tc>
        <w:tc>
          <w:tcPr>
            <w:tcW w:w="2077" w:type="dxa"/>
          </w:tcPr>
          <w:p w14:paraId="12CFA299" w14:textId="4B9CD5EC" w:rsidR="00451BF5" w:rsidRDefault="00451BF5" w:rsidP="00451BF5">
            <w:r w:rsidRPr="00451BF5">
              <w:t>Quotes / Estimates</w:t>
            </w:r>
          </w:p>
        </w:tc>
      </w:tr>
      <w:tr w:rsidR="00451BF5" w14:paraId="3AEC3F1E" w14:textId="77777777" w:rsidTr="0073623A">
        <w:tc>
          <w:tcPr>
            <w:tcW w:w="2894" w:type="dxa"/>
          </w:tcPr>
          <w:p w14:paraId="1F8DA0D5" w14:textId="48682F6F" w:rsidR="00451BF5" w:rsidRDefault="00451BF5" w:rsidP="00451BF5">
            <w:r>
              <w:t>Industry/sector advi</w:t>
            </w:r>
            <w:r w:rsidR="0090446F">
              <w:t>c</w:t>
            </w:r>
            <w:r>
              <w:t xml:space="preserve">e and familiarisation </w:t>
            </w:r>
          </w:p>
          <w:p w14:paraId="32947170" w14:textId="77777777" w:rsidR="00451BF5" w:rsidRDefault="00451BF5" w:rsidP="00451BF5"/>
        </w:tc>
        <w:tc>
          <w:tcPr>
            <w:tcW w:w="1968" w:type="dxa"/>
          </w:tcPr>
          <w:p w14:paraId="03D0912F" w14:textId="77777777" w:rsidR="00451BF5" w:rsidRDefault="00451BF5" w:rsidP="00451BF5"/>
        </w:tc>
        <w:tc>
          <w:tcPr>
            <w:tcW w:w="2077" w:type="dxa"/>
          </w:tcPr>
          <w:p w14:paraId="735E7417" w14:textId="77777777" w:rsidR="00451BF5" w:rsidRDefault="00451BF5" w:rsidP="00451BF5"/>
        </w:tc>
        <w:tc>
          <w:tcPr>
            <w:tcW w:w="2077" w:type="dxa"/>
          </w:tcPr>
          <w:p w14:paraId="09988328" w14:textId="5AA77F5C" w:rsidR="00451BF5" w:rsidRDefault="00451BF5" w:rsidP="00451BF5">
            <w:r w:rsidRPr="00451BF5">
              <w:t>Quotes / Estimates</w:t>
            </w:r>
          </w:p>
        </w:tc>
      </w:tr>
      <w:tr w:rsidR="00451BF5" w14:paraId="3C5A8435" w14:textId="77777777" w:rsidTr="0073623A">
        <w:tc>
          <w:tcPr>
            <w:tcW w:w="2894" w:type="dxa"/>
          </w:tcPr>
          <w:p w14:paraId="143E3479" w14:textId="25B4D20F" w:rsidR="00451BF5" w:rsidRDefault="00451BF5" w:rsidP="00451BF5">
            <w:r w:rsidRPr="00451BF5">
              <w:t>Community engagement/membership</w:t>
            </w:r>
          </w:p>
        </w:tc>
        <w:tc>
          <w:tcPr>
            <w:tcW w:w="1968" w:type="dxa"/>
          </w:tcPr>
          <w:p w14:paraId="316FBFE1" w14:textId="77777777" w:rsidR="00451BF5" w:rsidRDefault="00451BF5" w:rsidP="00451BF5"/>
        </w:tc>
        <w:tc>
          <w:tcPr>
            <w:tcW w:w="2077" w:type="dxa"/>
          </w:tcPr>
          <w:p w14:paraId="2720DDE0" w14:textId="77777777" w:rsidR="00451BF5" w:rsidRDefault="00451BF5" w:rsidP="00451BF5"/>
        </w:tc>
        <w:tc>
          <w:tcPr>
            <w:tcW w:w="2077" w:type="dxa"/>
          </w:tcPr>
          <w:p w14:paraId="32ECAAA0" w14:textId="0444D635" w:rsidR="00451BF5" w:rsidRDefault="0073623A" w:rsidP="00451BF5">
            <w:r>
              <w:t>Quotes / Estimates</w:t>
            </w:r>
          </w:p>
        </w:tc>
      </w:tr>
      <w:tr w:rsidR="00451BF5" w14:paraId="61903DD8" w14:textId="77777777" w:rsidTr="0073623A">
        <w:tc>
          <w:tcPr>
            <w:tcW w:w="2894" w:type="dxa"/>
          </w:tcPr>
          <w:p w14:paraId="4E1F2DAB" w14:textId="77777777" w:rsidR="00451BF5" w:rsidRDefault="00451BF5" w:rsidP="00451BF5">
            <w:r>
              <w:t>Partnership building/networking</w:t>
            </w:r>
          </w:p>
          <w:p w14:paraId="778EB50D" w14:textId="77777777" w:rsidR="00451BF5" w:rsidRDefault="00451BF5" w:rsidP="00451BF5"/>
        </w:tc>
        <w:tc>
          <w:tcPr>
            <w:tcW w:w="1968" w:type="dxa"/>
          </w:tcPr>
          <w:p w14:paraId="38C49EB9" w14:textId="77777777" w:rsidR="00451BF5" w:rsidRDefault="00451BF5" w:rsidP="00451BF5"/>
        </w:tc>
        <w:tc>
          <w:tcPr>
            <w:tcW w:w="2077" w:type="dxa"/>
          </w:tcPr>
          <w:p w14:paraId="6A09E15E" w14:textId="77777777" w:rsidR="00451BF5" w:rsidRDefault="00451BF5" w:rsidP="00451BF5"/>
        </w:tc>
        <w:tc>
          <w:tcPr>
            <w:tcW w:w="2077" w:type="dxa"/>
          </w:tcPr>
          <w:p w14:paraId="25873A1C" w14:textId="77777777" w:rsidR="0073623A" w:rsidRDefault="0073623A" w:rsidP="0073623A">
            <w:r>
              <w:t>Quotes / Estimates</w:t>
            </w:r>
          </w:p>
          <w:p w14:paraId="1817BBE7" w14:textId="77777777" w:rsidR="00451BF5" w:rsidRDefault="00451BF5" w:rsidP="00451BF5"/>
        </w:tc>
      </w:tr>
      <w:tr w:rsidR="00451BF5" w14:paraId="59894594" w14:textId="77777777" w:rsidTr="0073623A">
        <w:tc>
          <w:tcPr>
            <w:tcW w:w="2894" w:type="dxa"/>
          </w:tcPr>
          <w:p w14:paraId="6DAFE2D0" w14:textId="77777777" w:rsidR="0073623A" w:rsidRDefault="0073623A" w:rsidP="0073623A">
            <w:r>
              <w:t xml:space="preserve">Funding advice </w:t>
            </w:r>
          </w:p>
          <w:p w14:paraId="75A178C2" w14:textId="77777777" w:rsidR="00451BF5" w:rsidRDefault="00451BF5" w:rsidP="00451BF5"/>
        </w:tc>
        <w:tc>
          <w:tcPr>
            <w:tcW w:w="1968" w:type="dxa"/>
          </w:tcPr>
          <w:p w14:paraId="4EA29CE4" w14:textId="77777777" w:rsidR="00451BF5" w:rsidRDefault="00451BF5" w:rsidP="00451BF5"/>
        </w:tc>
        <w:tc>
          <w:tcPr>
            <w:tcW w:w="2077" w:type="dxa"/>
          </w:tcPr>
          <w:p w14:paraId="4F69BEC1" w14:textId="77777777" w:rsidR="00451BF5" w:rsidRDefault="00451BF5" w:rsidP="00451BF5"/>
        </w:tc>
        <w:tc>
          <w:tcPr>
            <w:tcW w:w="2077" w:type="dxa"/>
          </w:tcPr>
          <w:p w14:paraId="74EF2CBC" w14:textId="77777777" w:rsidR="00B25AA4" w:rsidRDefault="00B25AA4" w:rsidP="00B25AA4">
            <w:r>
              <w:t>Quotes / Estimates</w:t>
            </w:r>
          </w:p>
          <w:p w14:paraId="26C7C97B" w14:textId="77777777" w:rsidR="00451BF5" w:rsidRDefault="00451BF5" w:rsidP="00451BF5"/>
        </w:tc>
      </w:tr>
      <w:tr w:rsidR="0073623A" w14:paraId="3A866C49" w14:textId="77777777" w:rsidTr="0073623A">
        <w:tc>
          <w:tcPr>
            <w:tcW w:w="2894" w:type="dxa"/>
          </w:tcPr>
          <w:p w14:paraId="7EBB5662" w14:textId="77777777" w:rsidR="0073623A" w:rsidRDefault="0073623A" w:rsidP="0073623A">
            <w:r>
              <w:t>Feasibility and Technical viability planning</w:t>
            </w:r>
          </w:p>
          <w:p w14:paraId="1DD3A388" w14:textId="77777777" w:rsidR="0073623A" w:rsidRDefault="0073623A" w:rsidP="0073623A"/>
        </w:tc>
        <w:tc>
          <w:tcPr>
            <w:tcW w:w="1968" w:type="dxa"/>
          </w:tcPr>
          <w:p w14:paraId="5B354DD4" w14:textId="77777777" w:rsidR="0073623A" w:rsidRDefault="0073623A" w:rsidP="00451BF5"/>
        </w:tc>
        <w:tc>
          <w:tcPr>
            <w:tcW w:w="2077" w:type="dxa"/>
          </w:tcPr>
          <w:p w14:paraId="26F7AB6A" w14:textId="77777777" w:rsidR="0073623A" w:rsidRDefault="0073623A" w:rsidP="00451BF5"/>
        </w:tc>
        <w:tc>
          <w:tcPr>
            <w:tcW w:w="2077" w:type="dxa"/>
          </w:tcPr>
          <w:p w14:paraId="450088B4" w14:textId="77777777" w:rsidR="00B25AA4" w:rsidRDefault="00B25AA4" w:rsidP="00B25AA4">
            <w:r>
              <w:t>Quotes / Estimates</w:t>
            </w:r>
          </w:p>
          <w:p w14:paraId="0677BC7B" w14:textId="77777777" w:rsidR="0073623A" w:rsidRDefault="0073623A" w:rsidP="00451BF5"/>
        </w:tc>
      </w:tr>
      <w:tr w:rsidR="0073623A" w14:paraId="726F91BC" w14:textId="77777777" w:rsidTr="0073623A">
        <w:tc>
          <w:tcPr>
            <w:tcW w:w="2894" w:type="dxa"/>
          </w:tcPr>
          <w:p w14:paraId="1113D3D5" w14:textId="77777777" w:rsidR="0073623A" w:rsidRDefault="0073623A" w:rsidP="0073623A">
            <w:r>
              <w:t xml:space="preserve">Business and financial modelling  </w:t>
            </w:r>
          </w:p>
          <w:p w14:paraId="1FBC7A85" w14:textId="77777777" w:rsidR="0073623A" w:rsidRDefault="0073623A" w:rsidP="0073623A"/>
        </w:tc>
        <w:tc>
          <w:tcPr>
            <w:tcW w:w="1968" w:type="dxa"/>
          </w:tcPr>
          <w:p w14:paraId="1CB4FDD6" w14:textId="77777777" w:rsidR="0073623A" w:rsidRDefault="0073623A" w:rsidP="00451BF5"/>
        </w:tc>
        <w:tc>
          <w:tcPr>
            <w:tcW w:w="2077" w:type="dxa"/>
          </w:tcPr>
          <w:p w14:paraId="667AB316" w14:textId="77777777" w:rsidR="0073623A" w:rsidRDefault="0073623A" w:rsidP="00451BF5"/>
        </w:tc>
        <w:tc>
          <w:tcPr>
            <w:tcW w:w="2077" w:type="dxa"/>
          </w:tcPr>
          <w:p w14:paraId="6B7FC146" w14:textId="77777777" w:rsidR="00B25AA4" w:rsidRDefault="00B25AA4" w:rsidP="00B25AA4">
            <w:r>
              <w:t>Quotes / Estimates</w:t>
            </w:r>
          </w:p>
          <w:p w14:paraId="0C35439D" w14:textId="77777777" w:rsidR="0073623A" w:rsidRDefault="0073623A" w:rsidP="00451BF5"/>
        </w:tc>
      </w:tr>
      <w:tr w:rsidR="0073623A" w14:paraId="24C2EF7D" w14:textId="77777777" w:rsidTr="0073623A">
        <w:tc>
          <w:tcPr>
            <w:tcW w:w="2894" w:type="dxa"/>
          </w:tcPr>
          <w:p w14:paraId="5493F457" w14:textId="77777777" w:rsidR="0073623A" w:rsidRDefault="0073623A" w:rsidP="0073623A">
            <w:r>
              <w:t>Other (please specify below)</w:t>
            </w:r>
          </w:p>
          <w:p w14:paraId="4F27F95A" w14:textId="77777777" w:rsidR="0073623A" w:rsidRDefault="0073623A" w:rsidP="0073623A"/>
        </w:tc>
        <w:tc>
          <w:tcPr>
            <w:tcW w:w="1968" w:type="dxa"/>
          </w:tcPr>
          <w:p w14:paraId="4B95C670" w14:textId="77777777" w:rsidR="0073623A" w:rsidRDefault="0073623A" w:rsidP="00451BF5"/>
        </w:tc>
        <w:tc>
          <w:tcPr>
            <w:tcW w:w="2077" w:type="dxa"/>
          </w:tcPr>
          <w:p w14:paraId="4BEAA13C" w14:textId="77777777" w:rsidR="0073623A" w:rsidRDefault="0073623A" w:rsidP="00451BF5"/>
        </w:tc>
        <w:tc>
          <w:tcPr>
            <w:tcW w:w="2077" w:type="dxa"/>
          </w:tcPr>
          <w:p w14:paraId="5DBCF033" w14:textId="77777777" w:rsidR="00B25AA4" w:rsidRDefault="00B25AA4" w:rsidP="00B25AA4">
            <w:r>
              <w:t>Quotes / Estimates</w:t>
            </w:r>
          </w:p>
          <w:p w14:paraId="03385FE1" w14:textId="77777777" w:rsidR="0073623A" w:rsidRDefault="0073623A" w:rsidP="00451BF5"/>
        </w:tc>
      </w:tr>
      <w:tr w:rsidR="0073623A" w14:paraId="659B8A28" w14:textId="77777777" w:rsidTr="0073623A">
        <w:tc>
          <w:tcPr>
            <w:tcW w:w="2894" w:type="dxa"/>
          </w:tcPr>
          <w:p w14:paraId="40B32680" w14:textId="3E82AA35" w:rsidR="0073623A" w:rsidRDefault="0073623A" w:rsidP="0073623A">
            <w:r>
              <w:t>Total</w:t>
            </w:r>
          </w:p>
        </w:tc>
        <w:tc>
          <w:tcPr>
            <w:tcW w:w="1968" w:type="dxa"/>
          </w:tcPr>
          <w:p w14:paraId="33D8CD0D" w14:textId="77777777" w:rsidR="0073623A" w:rsidRDefault="0073623A" w:rsidP="00451BF5"/>
        </w:tc>
        <w:tc>
          <w:tcPr>
            <w:tcW w:w="2077" w:type="dxa"/>
          </w:tcPr>
          <w:p w14:paraId="1F3F2951" w14:textId="77777777" w:rsidR="0073623A" w:rsidRDefault="0073623A" w:rsidP="00451BF5"/>
        </w:tc>
        <w:tc>
          <w:tcPr>
            <w:tcW w:w="2077" w:type="dxa"/>
          </w:tcPr>
          <w:p w14:paraId="5520C7BD" w14:textId="77777777" w:rsidR="0073623A" w:rsidRDefault="0073623A" w:rsidP="00451BF5"/>
        </w:tc>
      </w:tr>
    </w:tbl>
    <w:p w14:paraId="58A1EE4C" w14:textId="2058309F" w:rsidR="00451BF5" w:rsidRDefault="00451BF5" w:rsidP="00451BF5">
      <w:pPr>
        <w:rPr>
          <w:rFonts w:ascii="Aptos" w:eastAsia="Aptos" w:hAnsi="Aptos" w:cs="Aptos"/>
          <w:color w:val="000000" w:themeColor="text1"/>
        </w:rPr>
      </w:pPr>
    </w:p>
    <w:p w14:paraId="2AF83ABA" w14:textId="6A95C646" w:rsidR="00451BF5" w:rsidRDefault="291BCF0E" w:rsidP="00451BF5">
      <w:r w:rsidRPr="6A39112C">
        <w:rPr>
          <w:rFonts w:ascii="Aptos" w:eastAsia="Aptos" w:hAnsi="Aptos" w:cs="Aptos"/>
          <w:color w:val="000000" w:themeColor="text1"/>
        </w:rPr>
        <w:t>Additional comments/relevant information/ justification of grant level:</w:t>
      </w:r>
    </w:p>
    <w:p w14:paraId="0CC2A31D" w14:textId="04BC3F90" w:rsidR="00451BF5" w:rsidRDefault="00451BF5" w:rsidP="00451BF5">
      <w:r>
        <w:br w:type="page"/>
        <w:t>Form completed by</w:t>
      </w:r>
      <w:r w:rsidR="75C737FA">
        <w:t>:</w:t>
      </w:r>
      <w:r>
        <w:tab/>
      </w:r>
    </w:p>
    <w:p w14:paraId="2BC7120D" w14:textId="3F51201F" w:rsidR="00451BF5" w:rsidRDefault="00451BF5" w:rsidP="00451BF5">
      <w:r>
        <w:t>Signature:</w:t>
      </w:r>
      <w:r>
        <w:tab/>
      </w:r>
    </w:p>
    <w:p w14:paraId="660B935F" w14:textId="77777777" w:rsidR="00451BF5" w:rsidRDefault="00451BF5" w:rsidP="00451BF5">
      <w:r>
        <w:t>Date ____/_____/____</w:t>
      </w:r>
    </w:p>
    <w:p w14:paraId="2BB3C44B" w14:textId="77777777" w:rsidR="0090446F" w:rsidRDefault="0090446F" w:rsidP="00451BF5">
      <w:pPr>
        <w:rPr>
          <w:b/>
          <w:bCs/>
        </w:rPr>
      </w:pPr>
    </w:p>
    <w:p w14:paraId="462B09AB" w14:textId="77777777" w:rsidR="0090446F" w:rsidRDefault="0090446F" w:rsidP="00451BF5">
      <w:pPr>
        <w:rPr>
          <w:b/>
          <w:bCs/>
        </w:rPr>
      </w:pPr>
    </w:p>
    <w:p w14:paraId="55422448" w14:textId="2A7E3103" w:rsidR="00451BF5" w:rsidRPr="00DC0D9A" w:rsidRDefault="00490CFB" w:rsidP="00451BF5">
      <w:pPr>
        <w:rPr>
          <w:b/>
        </w:rPr>
      </w:pPr>
      <w:r w:rsidRPr="00DC0D9A">
        <w:rPr>
          <w:b/>
        </w:rPr>
        <w:t>SODC</w:t>
      </w:r>
      <w:r w:rsidR="00451BF5" w:rsidRPr="00DC0D9A">
        <w:rPr>
          <w:b/>
        </w:rPr>
        <w:t xml:space="preserve"> use only</w:t>
      </w:r>
    </w:p>
    <w:p w14:paraId="19B0BE74" w14:textId="77777777" w:rsidR="00451BF5" w:rsidRDefault="00451BF5" w:rsidP="00451BF5">
      <w:r>
        <w:t xml:space="preserve">Supported by: </w:t>
      </w:r>
    </w:p>
    <w:p w14:paraId="2C8729EE" w14:textId="0DA4B503" w:rsidR="00451BF5" w:rsidRDefault="00DC0D9A" w:rsidP="00451BF5">
      <w:r>
        <w:t xml:space="preserve">Affordable </w:t>
      </w:r>
      <w:r w:rsidR="00451BF5">
        <w:t>Housing Officer</w:t>
      </w:r>
      <w:r w:rsidR="00451BF5">
        <w:tab/>
      </w:r>
    </w:p>
    <w:p w14:paraId="02B7E30D" w14:textId="089E8340" w:rsidR="00451BF5" w:rsidRDefault="00490CFB" w:rsidP="00451BF5">
      <w:r>
        <w:t>D</w:t>
      </w:r>
      <w:r w:rsidR="00451BF5">
        <w:t>ate____/_____/____</w:t>
      </w:r>
    </w:p>
    <w:p w14:paraId="638E0C6A" w14:textId="77777777" w:rsidR="00451BF5" w:rsidRDefault="00451BF5" w:rsidP="00451BF5">
      <w:r>
        <w:t>Approved by:</w:t>
      </w:r>
    </w:p>
    <w:p w14:paraId="3668906A" w14:textId="49A0AE3B" w:rsidR="00451BF5" w:rsidRDefault="00451BF5" w:rsidP="00451BF5">
      <w:r>
        <w:t>Housing Delivery Manager</w:t>
      </w:r>
      <w:r w:rsidR="00DC0D9A">
        <w:t>:</w:t>
      </w:r>
      <w:r>
        <w:tab/>
      </w:r>
    </w:p>
    <w:p w14:paraId="6478F079" w14:textId="77777777" w:rsidR="00451BF5" w:rsidRDefault="00451BF5" w:rsidP="00451BF5">
      <w:r>
        <w:t>Date____/_____/____</w:t>
      </w:r>
    </w:p>
    <w:p w14:paraId="11D5E607" w14:textId="77777777" w:rsidR="00451BF5" w:rsidRDefault="00451BF5"/>
    <w:sectPr w:rsidR="00451BF5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C822D" w14:textId="77777777" w:rsidR="00E56588" w:rsidRDefault="00E56588" w:rsidP="00A007F6">
      <w:pPr>
        <w:spacing w:after="0" w:line="240" w:lineRule="auto"/>
      </w:pPr>
      <w:r>
        <w:separator/>
      </w:r>
    </w:p>
  </w:endnote>
  <w:endnote w:type="continuationSeparator" w:id="0">
    <w:p w14:paraId="3426767F" w14:textId="77777777" w:rsidR="00E56588" w:rsidRDefault="00E56588" w:rsidP="00A0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51471" w14:textId="77777777" w:rsidR="00E56588" w:rsidRDefault="00E56588" w:rsidP="00A007F6">
      <w:pPr>
        <w:spacing w:after="0" w:line="240" w:lineRule="auto"/>
      </w:pPr>
      <w:r>
        <w:separator/>
      </w:r>
    </w:p>
  </w:footnote>
  <w:footnote w:type="continuationSeparator" w:id="0">
    <w:p w14:paraId="4A6DC030" w14:textId="77777777" w:rsidR="00E56588" w:rsidRDefault="00E56588" w:rsidP="00A00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42C85" w14:textId="77777777" w:rsidR="00AF66AA" w:rsidRDefault="00AF66AA" w:rsidP="00AF66AA">
    <w:pPr>
      <w:pStyle w:val="Header"/>
      <w:jc w:val="right"/>
    </w:pPr>
    <w:r>
      <w:rPr>
        <w:noProof/>
      </w:rPr>
      <w:drawing>
        <wp:inline distT="0" distB="0" distL="0" distR="0" wp14:anchorId="19595414" wp14:editId="12FB4654">
          <wp:extent cx="1771650" cy="876300"/>
          <wp:effectExtent l="0" t="0" r="0" b="0"/>
          <wp:docPr id="586052478" name="Picture 1">
            <a:extLst xmlns:a="http://schemas.openxmlformats.org/drawingml/2006/main">
              <a:ext uri="{FF2B5EF4-FFF2-40B4-BE49-F238E27FC236}">
                <a16:creationId xmlns:a16="http://schemas.microsoft.com/office/drawing/2014/main" id="{421FD874-5507-4D42-9E1F-6A475964D7D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BCC1C3" w14:textId="77777777" w:rsidR="00A007F6" w:rsidRDefault="00A007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BF5"/>
    <w:rsid w:val="0025177E"/>
    <w:rsid w:val="00272FEE"/>
    <w:rsid w:val="002F1C05"/>
    <w:rsid w:val="003C002A"/>
    <w:rsid w:val="003F4608"/>
    <w:rsid w:val="00451BF5"/>
    <w:rsid w:val="00481530"/>
    <w:rsid w:val="00490CFB"/>
    <w:rsid w:val="004C5B52"/>
    <w:rsid w:val="005015C7"/>
    <w:rsid w:val="005B5AAA"/>
    <w:rsid w:val="00646623"/>
    <w:rsid w:val="00670CA9"/>
    <w:rsid w:val="0073623A"/>
    <w:rsid w:val="007F67FE"/>
    <w:rsid w:val="008F1BB1"/>
    <w:rsid w:val="0090446F"/>
    <w:rsid w:val="00A007F6"/>
    <w:rsid w:val="00AF66AA"/>
    <w:rsid w:val="00B25AA4"/>
    <w:rsid w:val="00C55B74"/>
    <w:rsid w:val="00CA5518"/>
    <w:rsid w:val="00CD2F4F"/>
    <w:rsid w:val="00CF023F"/>
    <w:rsid w:val="00D32086"/>
    <w:rsid w:val="00DC0D9A"/>
    <w:rsid w:val="00E56588"/>
    <w:rsid w:val="00F417EF"/>
    <w:rsid w:val="03212DC3"/>
    <w:rsid w:val="149FD718"/>
    <w:rsid w:val="291BCF0E"/>
    <w:rsid w:val="3391A7CF"/>
    <w:rsid w:val="59910DFF"/>
    <w:rsid w:val="64312135"/>
    <w:rsid w:val="6A39112C"/>
    <w:rsid w:val="75C737FA"/>
    <w:rsid w:val="7F0C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1F71F0"/>
  <w15:chartTrackingRefBased/>
  <w15:docId w15:val="{800FBE3D-E333-4615-A97A-D6EDCD7C8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B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B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B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B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B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B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B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B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B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B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B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B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B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B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B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B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BF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1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15C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15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00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7F6"/>
  </w:style>
  <w:style w:type="paragraph" w:styleId="Footer">
    <w:name w:val="footer"/>
    <w:basedOn w:val="Normal"/>
    <w:link w:val="FooterChar"/>
    <w:uiPriority w:val="99"/>
    <w:unhideWhenUsed/>
    <w:rsid w:val="00A00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ffordablehousingteam@southandvale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5d8795-b500-49eb-ac68-960bea521f83"/>
    <lcf76f155ced4ddcb4097134ff3c332f xmlns="dd6be316-4b32-4ab1-a105-5a2c900f358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E157616233743A9BF382649970E1E" ma:contentTypeVersion="14" ma:contentTypeDescription="Create a new document." ma:contentTypeScope="" ma:versionID="592ce8c399183d0b0df1e8647b42b224">
  <xsd:schema xmlns:xsd="http://www.w3.org/2001/XMLSchema" xmlns:xs="http://www.w3.org/2001/XMLSchema" xmlns:p="http://schemas.microsoft.com/office/2006/metadata/properties" xmlns:ns2="dd6be316-4b32-4ab1-a105-5a2c900f358e" xmlns:ns3="345d8795-b500-49eb-ac68-960bea521f83" targetNamespace="http://schemas.microsoft.com/office/2006/metadata/properties" ma:root="true" ma:fieldsID="e98fecb044aae9a66e5f47f90a3bfaa4" ns2:_="" ns3:_="">
    <xsd:import namespace="dd6be316-4b32-4ab1-a105-5a2c900f358e"/>
    <xsd:import namespace="345d8795-b500-49eb-ac68-960bea521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be316-4b32-4ab1-a105-5a2c900f35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5fed6d7-891e-4ce3-9451-83843144b1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d8795-b500-49eb-ac68-960bea521f8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14fccec-e214-4301-b5bf-e1b89ae13f29}" ma:internalName="TaxCatchAll" ma:showField="CatchAllData" ma:web="345d8795-b500-49eb-ac68-960bea521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D19107-4E54-44BE-A557-AD1E6B7AC205}">
  <ds:schemaRefs>
    <ds:schemaRef ds:uri="http://schemas.microsoft.com/office/2006/metadata/properties"/>
    <ds:schemaRef ds:uri="http://schemas.microsoft.com/office/infopath/2007/PartnerControls"/>
    <ds:schemaRef ds:uri="345d8795-b500-49eb-ac68-960bea521f83"/>
    <ds:schemaRef ds:uri="dd6be316-4b32-4ab1-a105-5a2c900f358e"/>
  </ds:schemaRefs>
</ds:datastoreItem>
</file>

<file path=customXml/itemProps2.xml><?xml version="1.0" encoding="utf-8"?>
<ds:datastoreItem xmlns:ds="http://schemas.openxmlformats.org/officeDocument/2006/customXml" ds:itemID="{BDA54EB4-BE8F-4C1D-AE90-C8735472F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be316-4b32-4ab1-a105-5a2c900f358e"/>
    <ds:schemaRef ds:uri="345d8795-b500-49eb-ac68-960bea521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AB535F-4558-46BA-9CEC-E510096E62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Pony</dc:creator>
  <cp:keywords/>
  <dc:description/>
  <cp:lastModifiedBy>Eliane Pony</cp:lastModifiedBy>
  <cp:revision>3</cp:revision>
  <dcterms:created xsi:type="dcterms:W3CDTF">2026-03-16T13:32:00Z</dcterms:created>
  <dcterms:modified xsi:type="dcterms:W3CDTF">2026-07-21T11:03:00Z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0x0101005D5E157616233743A9BF382649970E1E</vt:lpwstr>
  </property>
  <property fmtid="{D5CDD505-2E9C-101B-9397-08002B2CF9AE}" pid="3" name="MediaServiceImageTags">
    <vt:lpwstr/>
  </property>
</Properties>
</file>